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E2349" w:rsidTr="00FE2349">
        <w:tc>
          <w:tcPr>
            <w:tcW w:w="9350" w:type="dxa"/>
          </w:tcPr>
          <w:p w:rsidR="00FE2349" w:rsidRPr="00FE2349" w:rsidRDefault="00FE2349" w:rsidP="00FE2349">
            <w:pPr>
              <w:pStyle w:val="Default"/>
              <w:jc w:val="center"/>
              <w:rPr>
                <w:rFonts w:ascii="Times New Roman" w:hAnsi="Times New Roman" w:cs="Times New Roman"/>
                <w:b/>
                <w:sz w:val="28"/>
                <w:szCs w:val="28"/>
              </w:rPr>
            </w:pPr>
            <w:r w:rsidRPr="00FE2349">
              <w:rPr>
                <w:rFonts w:ascii="Times New Roman" w:hAnsi="Times New Roman" w:cs="Times New Roman"/>
                <w:b/>
                <w:sz w:val="28"/>
                <w:szCs w:val="28"/>
              </w:rPr>
              <w:t>Safety:  Psychological Safety</w:t>
            </w:r>
          </w:p>
        </w:tc>
      </w:tr>
      <w:tr w:rsidR="00FE2349" w:rsidTr="00FE2349">
        <w:tc>
          <w:tcPr>
            <w:tcW w:w="9350" w:type="dxa"/>
          </w:tcPr>
          <w:p w:rsidR="00FE2349" w:rsidRPr="00EF264D" w:rsidRDefault="00FE2349" w:rsidP="00FE2349">
            <w:pPr>
              <w:pStyle w:val="Default"/>
              <w:rPr>
                <w:rFonts w:ascii="Times New Roman" w:hAnsi="Times New Roman" w:cs="Times New Roman"/>
                <w:u w:val="single"/>
              </w:rPr>
            </w:pPr>
            <w:r w:rsidRPr="00EF264D">
              <w:rPr>
                <w:rFonts w:ascii="Times New Roman" w:hAnsi="Times New Roman" w:cs="Times New Roman"/>
              </w:rPr>
              <w:t xml:space="preserve">Original Date: </w:t>
            </w:r>
            <w:r w:rsidRPr="00EF264D">
              <w:rPr>
                <w:rFonts w:ascii="Times New Roman" w:hAnsi="Times New Roman" w:cs="Times New Roman"/>
                <w:u w:val="single"/>
              </w:rPr>
              <w:t>May 2019</w:t>
            </w:r>
            <w:r w:rsidRPr="00EF264D">
              <w:rPr>
                <w:rFonts w:ascii="Times New Roman" w:hAnsi="Times New Roman" w:cs="Times New Roman"/>
              </w:rPr>
              <w:t xml:space="preserve">                                        Review</w:t>
            </w:r>
            <w:r w:rsidR="0071516A">
              <w:rPr>
                <w:rFonts w:ascii="Times New Roman" w:hAnsi="Times New Roman" w:cs="Times New Roman"/>
              </w:rPr>
              <w:t>ed</w:t>
            </w:r>
            <w:r w:rsidRPr="00EF264D">
              <w:rPr>
                <w:rFonts w:ascii="Times New Roman" w:hAnsi="Times New Roman" w:cs="Times New Roman"/>
              </w:rPr>
              <w:t>:</w:t>
            </w:r>
            <w:r w:rsidR="009A6173" w:rsidRPr="009A6173">
              <w:rPr>
                <w:rFonts w:ascii="Times New Roman" w:hAnsi="Times New Roman" w:cs="Times New Roman"/>
              </w:rPr>
              <w:t xml:space="preserve"> </w:t>
            </w:r>
            <w:r w:rsidR="0071516A">
              <w:rPr>
                <w:rFonts w:ascii="Times New Roman" w:hAnsi="Times New Roman" w:cs="Times New Roman"/>
                <w:u w:val="single"/>
              </w:rPr>
              <w:t>Annually</w:t>
            </w:r>
          </w:p>
          <w:p w:rsidR="00FE2349" w:rsidRPr="00EF264D" w:rsidRDefault="0071516A" w:rsidP="00FE2349">
            <w:pPr>
              <w:pStyle w:val="Default"/>
              <w:rPr>
                <w:rFonts w:ascii="Times New Roman" w:hAnsi="Times New Roman" w:cs="Times New Roman"/>
                <w:sz w:val="28"/>
                <w:szCs w:val="28"/>
              </w:rPr>
            </w:pPr>
            <w:r>
              <w:rPr>
                <w:rFonts w:ascii="Times New Roman" w:hAnsi="Times New Roman" w:cs="Times New Roman"/>
              </w:rPr>
              <w:t>Last reviewed</w:t>
            </w:r>
            <w:r w:rsidR="003E2738">
              <w:rPr>
                <w:rFonts w:ascii="Times New Roman" w:hAnsi="Times New Roman" w:cs="Times New Roman"/>
              </w:rPr>
              <w:t xml:space="preserve">:  </w:t>
            </w:r>
            <w:r w:rsidR="003E2738">
              <w:rPr>
                <w:rFonts w:ascii="Times New Roman" w:hAnsi="Times New Roman" w:cs="Times New Roman"/>
                <w:u w:val="single"/>
              </w:rPr>
              <w:t>May 20</w:t>
            </w:r>
            <w:r>
              <w:rPr>
                <w:rFonts w:ascii="Times New Roman" w:hAnsi="Times New Roman" w:cs="Times New Roman"/>
                <w:u w:val="single"/>
              </w:rPr>
              <w:t>22</w:t>
            </w:r>
            <w:r w:rsidR="00FE2349" w:rsidRPr="00EF264D">
              <w:rPr>
                <w:rFonts w:ascii="Times New Roman" w:hAnsi="Times New Roman" w:cs="Times New Roman"/>
                <w:sz w:val="28"/>
                <w:szCs w:val="28"/>
              </w:rPr>
              <w:t xml:space="preserve"> </w:t>
            </w:r>
          </w:p>
        </w:tc>
      </w:tr>
    </w:tbl>
    <w:p w:rsidR="00FE2349" w:rsidRDefault="00FE2349" w:rsidP="00FE2349">
      <w:pPr>
        <w:pStyle w:val="Default"/>
        <w:rPr>
          <w:sz w:val="22"/>
          <w:szCs w:val="22"/>
        </w:rPr>
      </w:pPr>
    </w:p>
    <w:p w:rsidR="00500A8F" w:rsidRPr="00C1251D" w:rsidRDefault="00FE2349" w:rsidP="00C1251D">
      <w:pPr>
        <w:pStyle w:val="Default"/>
        <w:numPr>
          <w:ilvl w:val="0"/>
          <w:numId w:val="3"/>
        </w:numPr>
        <w:rPr>
          <w:rFonts w:ascii="Times New Roman" w:hAnsi="Times New Roman" w:cs="Times New Roman"/>
        </w:rPr>
      </w:pPr>
      <w:r w:rsidRPr="00EF264D">
        <w:rPr>
          <w:rFonts w:ascii="Times New Roman" w:hAnsi="Times New Roman" w:cs="Times New Roman"/>
        </w:rPr>
        <w:t>Purpose:</w:t>
      </w:r>
      <w:r w:rsidR="00EF264D" w:rsidRPr="00EF264D">
        <w:rPr>
          <w:rFonts w:ascii="Times New Roman" w:hAnsi="Times New Roman" w:cs="Times New Roman"/>
        </w:rPr>
        <w:t xml:space="preserve">  </w:t>
      </w:r>
      <w:r w:rsidRPr="00EF264D">
        <w:rPr>
          <w:rFonts w:ascii="Times New Roman" w:hAnsi="Times New Roman" w:cs="Times New Roman"/>
        </w:rPr>
        <w:t xml:space="preserve">Psychological safety can impact the </w:t>
      </w:r>
      <w:r w:rsidR="00110034">
        <w:rPr>
          <w:rFonts w:ascii="Times New Roman" w:hAnsi="Times New Roman" w:cs="Times New Roman"/>
        </w:rPr>
        <w:t>learner</w:t>
      </w:r>
      <w:r w:rsidRPr="00EF264D">
        <w:rPr>
          <w:rFonts w:ascii="Times New Roman" w:hAnsi="Times New Roman" w:cs="Times New Roman"/>
        </w:rPr>
        <w:t>’s abi</w:t>
      </w:r>
      <w:r w:rsidR="00EF264D" w:rsidRPr="00EF264D">
        <w:rPr>
          <w:rFonts w:ascii="Times New Roman" w:hAnsi="Times New Roman" w:cs="Times New Roman"/>
        </w:rPr>
        <w:t xml:space="preserve">lity to actively participate in </w:t>
      </w:r>
      <w:r w:rsidRPr="00EF264D">
        <w:rPr>
          <w:rFonts w:ascii="Times New Roman" w:hAnsi="Times New Roman" w:cs="Times New Roman"/>
        </w:rPr>
        <w:t xml:space="preserve">simulation and debriefing.  </w:t>
      </w:r>
      <w:r w:rsidR="00500A8F" w:rsidRPr="00EF264D">
        <w:rPr>
          <w:rFonts w:ascii="Times New Roman" w:hAnsi="Times New Roman" w:cs="Times New Roman"/>
        </w:rPr>
        <w:t xml:space="preserve">In order to ensure the psychological safety of every learner at Radford University Clinical Simulation Center the </w:t>
      </w:r>
      <w:r w:rsidR="004D6221">
        <w:rPr>
          <w:rFonts w:ascii="Times New Roman" w:hAnsi="Times New Roman" w:cs="Times New Roman"/>
        </w:rPr>
        <w:t>simulation educators</w:t>
      </w:r>
      <w:r w:rsidR="00500A8F" w:rsidRPr="00EF264D">
        <w:rPr>
          <w:rFonts w:ascii="Times New Roman" w:hAnsi="Times New Roman" w:cs="Times New Roman"/>
        </w:rPr>
        <w:t xml:space="preserve"> will adh</w:t>
      </w:r>
      <w:r w:rsidR="004D6221">
        <w:rPr>
          <w:rFonts w:ascii="Times New Roman" w:hAnsi="Times New Roman" w:cs="Times New Roman"/>
        </w:rPr>
        <w:t>ere to the following guidelines.</w:t>
      </w:r>
      <w:bookmarkStart w:id="0" w:name="_GoBack"/>
      <w:bookmarkEnd w:id="0"/>
    </w:p>
    <w:p w:rsidR="00500A8F" w:rsidRPr="00EF264D" w:rsidRDefault="00500A8F" w:rsidP="00500A8F">
      <w:pPr>
        <w:pStyle w:val="Default"/>
        <w:numPr>
          <w:ilvl w:val="0"/>
          <w:numId w:val="3"/>
        </w:numPr>
        <w:rPr>
          <w:rFonts w:ascii="Times New Roman" w:hAnsi="Times New Roman" w:cs="Times New Roman"/>
        </w:rPr>
      </w:pPr>
      <w:r w:rsidRPr="00EF264D">
        <w:rPr>
          <w:rFonts w:ascii="Times New Roman" w:hAnsi="Times New Roman" w:cs="Times New Roman"/>
        </w:rPr>
        <w:t>Procedure:</w:t>
      </w:r>
    </w:p>
    <w:p w:rsidR="00500A8F" w:rsidRPr="00EF264D" w:rsidRDefault="00500A8F" w:rsidP="00EF264D">
      <w:pPr>
        <w:pStyle w:val="Default"/>
        <w:numPr>
          <w:ilvl w:val="3"/>
          <w:numId w:val="3"/>
        </w:numPr>
        <w:ind w:left="1440"/>
        <w:rPr>
          <w:rFonts w:ascii="Times New Roman" w:hAnsi="Times New Roman" w:cs="Times New Roman"/>
        </w:rPr>
      </w:pPr>
      <w:r w:rsidRPr="00EF264D">
        <w:rPr>
          <w:rFonts w:ascii="Times New Roman" w:hAnsi="Times New Roman" w:cs="Times New Roman"/>
        </w:rPr>
        <w:t xml:space="preserve">Each learner will receive an orientation to simulation prior to coming </w:t>
      </w:r>
      <w:r w:rsidR="004D6221">
        <w:rPr>
          <w:rFonts w:ascii="Times New Roman" w:hAnsi="Times New Roman" w:cs="Times New Roman"/>
        </w:rPr>
        <w:t>to the</w:t>
      </w:r>
      <w:r w:rsidRPr="00EF264D">
        <w:rPr>
          <w:rFonts w:ascii="Times New Roman" w:hAnsi="Times New Roman" w:cs="Times New Roman"/>
        </w:rPr>
        <w:t xml:space="preserve"> first simulation </w:t>
      </w:r>
      <w:r w:rsidR="004D6221">
        <w:rPr>
          <w:rFonts w:ascii="Times New Roman" w:hAnsi="Times New Roman" w:cs="Times New Roman"/>
        </w:rPr>
        <w:t>experience</w:t>
      </w:r>
      <w:r w:rsidRPr="00EF264D">
        <w:rPr>
          <w:rFonts w:ascii="Times New Roman" w:hAnsi="Times New Roman" w:cs="Times New Roman"/>
        </w:rPr>
        <w:t>.</w:t>
      </w:r>
    </w:p>
    <w:p w:rsidR="00500A8F" w:rsidRPr="00EF264D" w:rsidRDefault="00500A8F" w:rsidP="00EF264D">
      <w:pPr>
        <w:pStyle w:val="Default"/>
        <w:numPr>
          <w:ilvl w:val="3"/>
          <w:numId w:val="3"/>
        </w:numPr>
        <w:ind w:left="1440"/>
        <w:rPr>
          <w:rFonts w:ascii="Times New Roman" w:hAnsi="Times New Roman" w:cs="Times New Roman"/>
        </w:rPr>
      </w:pPr>
      <w:r w:rsidRPr="00EF264D">
        <w:rPr>
          <w:rFonts w:ascii="Times New Roman" w:hAnsi="Times New Roman" w:cs="Times New Roman"/>
        </w:rPr>
        <w:t xml:space="preserve">A pre-briefing will occur prior to each simulation </w:t>
      </w:r>
      <w:r w:rsidR="004D6221">
        <w:rPr>
          <w:rFonts w:ascii="Times New Roman" w:hAnsi="Times New Roman" w:cs="Times New Roman"/>
        </w:rPr>
        <w:t>experience and</w:t>
      </w:r>
      <w:r w:rsidRPr="00EF264D">
        <w:rPr>
          <w:rFonts w:ascii="Times New Roman" w:hAnsi="Times New Roman" w:cs="Times New Roman"/>
        </w:rPr>
        <w:t xml:space="preserve"> </w:t>
      </w:r>
      <w:r w:rsidR="004D6221">
        <w:rPr>
          <w:rFonts w:ascii="Times New Roman" w:hAnsi="Times New Roman" w:cs="Times New Roman"/>
        </w:rPr>
        <w:t>the simulation educator will review the</w:t>
      </w:r>
      <w:r w:rsidRPr="00EF264D">
        <w:rPr>
          <w:rFonts w:ascii="Times New Roman" w:hAnsi="Times New Roman" w:cs="Times New Roman"/>
        </w:rPr>
        <w:t xml:space="preserve"> following information</w:t>
      </w:r>
      <w:r w:rsidR="0071516A">
        <w:rPr>
          <w:rFonts w:ascii="Times New Roman" w:hAnsi="Times New Roman" w:cs="Times New Roman"/>
        </w:rPr>
        <w:t>. Some information is also included or repeated during debriefing.</w:t>
      </w:r>
    </w:p>
    <w:p w:rsidR="00500A8F" w:rsidRPr="00EF264D" w:rsidRDefault="004D6221" w:rsidP="00EF264D">
      <w:pPr>
        <w:pStyle w:val="Default"/>
        <w:numPr>
          <w:ilvl w:val="4"/>
          <w:numId w:val="3"/>
        </w:numPr>
        <w:ind w:left="2160"/>
        <w:rPr>
          <w:rFonts w:ascii="Times New Roman" w:hAnsi="Times New Roman" w:cs="Times New Roman"/>
        </w:rPr>
      </w:pPr>
      <w:r>
        <w:rPr>
          <w:rFonts w:ascii="Times New Roman" w:hAnsi="Times New Roman" w:cs="Times New Roman"/>
        </w:rPr>
        <w:t>Ground</w:t>
      </w:r>
      <w:r w:rsidR="00500A8F" w:rsidRPr="00EF264D">
        <w:rPr>
          <w:rFonts w:ascii="Times New Roman" w:hAnsi="Times New Roman" w:cs="Times New Roman"/>
        </w:rPr>
        <w:t xml:space="preserve"> rules of simulation</w:t>
      </w:r>
    </w:p>
    <w:p w:rsidR="00500A8F" w:rsidRPr="00EF264D" w:rsidRDefault="004D6221" w:rsidP="00EF264D">
      <w:pPr>
        <w:pStyle w:val="Default"/>
        <w:numPr>
          <w:ilvl w:val="4"/>
          <w:numId w:val="3"/>
        </w:numPr>
        <w:ind w:left="2160"/>
        <w:rPr>
          <w:rFonts w:ascii="Times New Roman" w:hAnsi="Times New Roman" w:cs="Times New Roman"/>
        </w:rPr>
      </w:pPr>
      <w:r>
        <w:rPr>
          <w:rFonts w:ascii="Times New Roman" w:hAnsi="Times New Roman" w:cs="Times New Roman"/>
        </w:rPr>
        <w:t>The</w:t>
      </w:r>
      <w:r w:rsidR="00500A8F" w:rsidRPr="00EF264D">
        <w:rPr>
          <w:rFonts w:ascii="Times New Roman" w:hAnsi="Times New Roman" w:cs="Times New Roman"/>
        </w:rPr>
        <w:t xml:space="preserve"> “Basic Assumption</w:t>
      </w:r>
      <w:r>
        <w:rPr>
          <w:rFonts w:ascii="Times New Roman" w:hAnsi="Times New Roman" w:cs="Times New Roman"/>
        </w:rPr>
        <w:t xml:space="preserve"> Statement</w:t>
      </w:r>
      <w:r w:rsidR="00500A8F" w:rsidRPr="00EF264D">
        <w:rPr>
          <w:rFonts w:ascii="Times New Roman" w:hAnsi="Times New Roman" w:cs="Times New Roman"/>
        </w:rPr>
        <w:t>”</w:t>
      </w:r>
    </w:p>
    <w:p w:rsidR="00500A8F" w:rsidRPr="004D6221" w:rsidRDefault="004D6221" w:rsidP="004D6221">
      <w:pPr>
        <w:pStyle w:val="Default"/>
        <w:numPr>
          <w:ilvl w:val="4"/>
          <w:numId w:val="3"/>
        </w:numPr>
        <w:ind w:left="2160"/>
        <w:rPr>
          <w:rFonts w:ascii="Times New Roman" w:hAnsi="Times New Roman" w:cs="Times New Roman"/>
        </w:rPr>
      </w:pPr>
      <w:r>
        <w:rPr>
          <w:rFonts w:ascii="Times New Roman" w:hAnsi="Times New Roman" w:cs="Times New Roman"/>
        </w:rPr>
        <w:t>The Confidentiality Policy – no discussion of simulation experience outside of the CSC.</w:t>
      </w:r>
    </w:p>
    <w:p w:rsidR="00500A8F" w:rsidRPr="00EF264D" w:rsidRDefault="004D6221" w:rsidP="00EF264D">
      <w:pPr>
        <w:pStyle w:val="Default"/>
        <w:numPr>
          <w:ilvl w:val="4"/>
          <w:numId w:val="3"/>
        </w:numPr>
        <w:ind w:left="2160"/>
        <w:rPr>
          <w:rFonts w:ascii="Times New Roman" w:hAnsi="Times New Roman" w:cs="Times New Roman"/>
        </w:rPr>
      </w:pPr>
      <w:r>
        <w:rPr>
          <w:rFonts w:ascii="Times New Roman" w:hAnsi="Times New Roman" w:cs="Times New Roman"/>
        </w:rPr>
        <w:t>A brief</w:t>
      </w:r>
      <w:r w:rsidR="00500A8F" w:rsidRPr="00EF264D">
        <w:rPr>
          <w:rFonts w:ascii="Times New Roman" w:hAnsi="Times New Roman" w:cs="Times New Roman"/>
        </w:rPr>
        <w:t xml:space="preserve"> re-orient</w:t>
      </w:r>
      <w:r>
        <w:rPr>
          <w:rFonts w:ascii="Times New Roman" w:hAnsi="Times New Roman" w:cs="Times New Roman"/>
        </w:rPr>
        <w:t>ation for</w:t>
      </w:r>
      <w:r w:rsidR="00500A8F" w:rsidRPr="00EF264D">
        <w:rPr>
          <w:rFonts w:ascii="Times New Roman" w:hAnsi="Times New Roman" w:cs="Times New Roman"/>
        </w:rPr>
        <w:t xml:space="preserve"> learners to the room including where supplies can be found and how to utilize technology.</w:t>
      </w:r>
    </w:p>
    <w:p w:rsidR="00687E54" w:rsidRPr="00EF264D" w:rsidRDefault="004D6221" w:rsidP="00EF264D">
      <w:pPr>
        <w:pStyle w:val="Default"/>
        <w:numPr>
          <w:ilvl w:val="4"/>
          <w:numId w:val="3"/>
        </w:numPr>
        <w:ind w:left="2160"/>
        <w:rPr>
          <w:rFonts w:ascii="Times New Roman" w:hAnsi="Times New Roman" w:cs="Times New Roman"/>
        </w:rPr>
      </w:pPr>
      <w:r>
        <w:rPr>
          <w:rFonts w:ascii="Times New Roman" w:hAnsi="Times New Roman" w:cs="Times New Roman"/>
        </w:rPr>
        <w:t xml:space="preserve">A reminder to learners of </w:t>
      </w:r>
      <w:r w:rsidR="0071516A">
        <w:rPr>
          <w:rFonts w:ascii="Times New Roman" w:hAnsi="Times New Roman" w:cs="Times New Roman"/>
        </w:rPr>
        <w:t xml:space="preserve">the </w:t>
      </w:r>
      <w:r>
        <w:rPr>
          <w:rFonts w:ascii="Times New Roman" w:hAnsi="Times New Roman" w:cs="Times New Roman"/>
        </w:rPr>
        <w:t xml:space="preserve">scenario timeframe. </w:t>
      </w:r>
    </w:p>
    <w:p w:rsidR="00500A8F" w:rsidRPr="00EF264D" w:rsidRDefault="004D6221" w:rsidP="00EF264D">
      <w:pPr>
        <w:pStyle w:val="Default"/>
        <w:numPr>
          <w:ilvl w:val="4"/>
          <w:numId w:val="3"/>
        </w:numPr>
        <w:ind w:left="2160"/>
        <w:rPr>
          <w:rFonts w:ascii="Times New Roman" w:hAnsi="Times New Roman" w:cs="Times New Roman"/>
        </w:rPr>
      </w:pPr>
      <w:r>
        <w:rPr>
          <w:rFonts w:ascii="Times New Roman" w:hAnsi="Times New Roman" w:cs="Times New Roman"/>
        </w:rPr>
        <w:t>A reminder to learners</w:t>
      </w:r>
      <w:r w:rsidR="00687E54" w:rsidRPr="00EF264D">
        <w:rPr>
          <w:rFonts w:ascii="Times New Roman" w:hAnsi="Times New Roman" w:cs="Times New Roman"/>
        </w:rPr>
        <w:t xml:space="preserve"> how to obtain additional support during scenario if needed.  </w:t>
      </w:r>
    </w:p>
    <w:p w:rsidR="00C0484A" w:rsidRDefault="004D6221" w:rsidP="006321AB">
      <w:pPr>
        <w:pStyle w:val="Default"/>
        <w:numPr>
          <w:ilvl w:val="4"/>
          <w:numId w:val="3"/>
        </w:numPr>
        <w:ind w:left="2160"/>
        <w:rPr>
          <w:rFonts w:ascii="Times New Roman" w:hAnsi="Times New Roman" w:cs="Times New Roman"/>
        </w:rPr>
      </w:pPr>
      <w:r w:rsidRPr="00C0484A">
        <w:rPr>
          <w:rFonts w:ascii="Times New Roman" w:hAnsi="Times New Roman" w:cs="Times New Roman"/>
        </w:rPr>
        <w:t xml:space="preserve">A reminder </w:t>
      </w:r>
      <w:r w:rsidR="00687E54" w:rsidRPr="00C0484A">
        <w:rPr>
          <w:rFonts w:ascii="Times New Roman" w:hAnsi="Times New Roman" w:cs="Times New Roman"/>
        </w:rPr>
        <w:t xml:space="preserve">that mistakes are expected and </w:t>
      </w:r>
      <w:r w:rsidR="003B7845" w:rsidRPr="00C0484A">
        <w:rPr>
          <w:rFonts w:ascii="Times New Roman" w:hAnsi="Times New Roman" w:cs="Times New Roman"/>
        </w:rPr>
        <w:t>the simulation experience fosters the dev</w:t>
      </w:r>
      <w:r w:rsidR="00C0484A" w:rsidRPr="00C0484A">
        <w:rPr>
          <w:rFonts w:ascii="Times New Roman" w:hAnsi="Times New Roman" w:cs="Times New Roman"/>
        </w:rPr>
        <w:t xml:space="preserve">elopment of critical thinking. </w:t>
      </w:r>
    </w:p>
    <w:p w:rsidR="00687E54" w:rsidRPr="00C0484A" w:rsidRDefault="004D6221" w:rsidP="006321AB">
      <w:pPr>
        <w:pStyle w:val="Default"/>
        <w:numPr>
          <w:ilvl w:val="4"/>
          <w:numId w:val="3"/>
        </w:numPr>
        <w:ind w:left="2160"/>
        <w:rPr>
          <w:rFonts w:ascii="Times New Roman" w:hAnsi="Times New Roman" w:cs="Times New Roman"/>
        </w:rPr>
      </w:pPr>
      <w:r w:rsidRPr="00C0484A">
        <w:rPr>
          <w:rFonts w:ascii="Times New Roman" w:hAnsi="Times New Roman" w:cs="Times New Roman"/>
        </w:rPr>
        <w:t>A reminder to</w:t>
      </w:r>
      <w:r w:rsidR="00687E54" w:rsidRPr="00C0484A">
        <w:rPr>
          <w:rFonts w:ascii="Times New Roman" w:hAnsi="Times New Roman" w:cs="Times New Roman"/>
        </w:rPr>
        <w:t xml:space="preserve"> learners the expectation of respect and professional behavior to the </w:t>
      </w:r>
      <w:r w:rsidR="00110034" w:rsidRPr="00C0484A">
        <w:rPr>
          <w:rFonts w:ascii="Times New Roman" w:hAnsi="Times New Roman" w:cs="Times New Roman"/>
        </w:rPr>
        <w:t>CSC employees</w:t>
      </w:r>
      <w:r w:rsidR="00687E54" w:rsidRPr="00C0484A">
        <w:rPr>
          <w:rFonts w:ascii="Times New Roman" w:hAnsi="Times New Roman" w:cs="Times New Roman"/>
        </w:rPr>
        <w:t>,</w:t>
      </w:r>
      <w:r w:rsidR="00110034" w:rsidRPr="00C0484A">
        <w:rPr>
          <w:rFonts w:ascii="Times New Roman" w:hAnsi="Times New Roman" w:cs="Times New Roman"/>
        </w:rPr>
        <w:t xml:space="preserve"> simulated</w:t>
      </w:r>
      <w:r w:rsidR="00687E54" w:rsidRPr="00C0484A">
        <w:rPr>
          <w:rFonts w:ascii="Times New Roman" w:hAnsi="Times New Roman" w:cs="Times New Roman"/>
        </w:rPr>
        <w:t xml:space="preserve"> patients</w:t>
      </w:r>
      <w:r w:rsidR="00110034" w:rsidRPr="00C0484A">
        <w:rPr>
          <w:rFonts w:ascii="Times New Roman" w:hAnsi="Times New Roman" w:cs="Times New Roman"/>
        </w:rPr>
        <w:t xml:space="preserve"> (mannequin and standardized patients)</w:t>
      </w:r>
      <w:r w:rsidR="00687E54" w:rsidRPr="00C0484A">
        <w:rPr>
          <w:rFonts w:ascii="Times New Roman" w:hAnsi="Times New Roman" w:cs="Times New Roman"/>
        </w:rPr>
        <w:t>, and their peers.</w:t>
      </w:r>
    </w:p>
    <w:p w:rsidR="00687E54" w:rsidRPr="00EF264D" w:rsidRDefault="003B7845" w:rsidP="00EF264D">
      <w:pPr>
        <w:pStyle w:val="Default"/>
        <w:numPr>
          <w:ilvl w:val="3"/>
          <w:numId w:val="3"/>
        </w:numPr>
        <w:ind w:left="1440"/>
        <w:rPr>
          <w:rFonts w:ascii="Times New Roman" w:hAnsi="Times New Roman" w:cs="Times New Roman"/>
        </w:rPr>
      </w:pPr>
      <w:r w:rsidRPr="00C0484A">
        <w:rPr>
          <w:rFonts w:ascii="Times New Roman" w:hAnsi="Times New Roman" w:cs="Times New Roman"/>
        </w:rPr>
        <w:t>Trained</w:t>
      </w:r>
      <w:r>
        <w:rPr>
          <w:rFonts w:ascii="Times New Roman" w:hAnsi="Times New Roman" w:cs="Times New Roman"/>
        </w:rPr>
        <w:t xml:space="preserve"> s</w:t>
      </w:r>
      <w:r w:rsidR="00687E54" w:rsidRPr="00EF264D">
        <w:rPr>
          <w:rFonts w:ascii="Times New Roman" w:hAnsi="Times New Roman" w:cs="Times New Roman"/>
        </w:rPr>
        <w:t xml:space="preserve">imulation </w:t>
      </w:r>
      <w:r w:rsidR="00110034">
        <w:rPr>
          <w:rFonts w:ascii="Times New Roman" w:hAnsi="Times New Roman" w:cs="Times New Roman"/>
        </w:rPr>
        <w:t>educators</w:t>
      </w:r>
      <w:r w:rsidR="00687E54" w:rsidRPr="00EF264D">
        <w:rPr>
          <w:rFonts w:ascii="Times New Roman" w:hAnsi="Times New Roman" w:cs="Times New Roman"/>
        </w:rPr>
        <w:t xml:space="preserve"> </w:t>
      </w:r>
      <w:r w:rsidR="0071516A">
        <w:rPr>
          <w:rFonts w:ascii="Times New Roman" w:hAnsi="Times New Roman" w:cs="Times New Roman"/>
        </w:rPr>
        <w:t xml:space="preserve">and staff who follow the Healthcare </w:t>
      </w:r>
      <w:proofErr w:type="spellStart"/>
      <w:r w:rsidR="0071516A">
        <w:rPr>
          <w:rFonts w:ascii="Times New Roman" w:hAnsi="Times New Roman" w:cs="Times New Roman"/>
        </w:rPr>
        <w:t>Simulationist</w:t>
      </w:r>
      <w:proofErr w:type="spellEnd"/>
      <w:r w:rsidR="0071516A">
        <w:rPr>
          <w:rFonts w:ascii="Times New Roman" w:hAnsi="Times New Roman" w:cs="Times New Roman"/>
        </w:rPr>
        <w:t xml:space="preserve"> Code of Ethics </w:t>
      </w:r>
      <w:r>
        <w:rPr>
          <w:rFonts w:ascii="Times New Roman" w:hAnsi="Times New Roman" w:cs="Times New Roman"/>
        </w:rPr>
        <w:t>facilitate</w:t>
      </w:r>
      <w:r w:rsidR="00687E54" w:rsidRPr="00EF264D">
        <w:rPr>
          <w:rFonts w:ascii="Times New Roman" w:hAnsi="Times New Roman" w:cs="Times New Roman"/>
        </w:rPr>
        <w:t xml:space="preserve"> </w:t>
      </w:r>
      <w:r>
        <w:rPr>
          <w:rFonts w:ascii="Times New Roman" w:hAnsi="Times New Roman" w:cs="Times New Roman"/>
        </w:rPr>
        <w:t>the entire simulation experience</w:t>
      </w:r>
      <w:r w:rsidR="0071516A">
        <w:rPr>
          <w:rFonts w:ascii="Times New Roman" w:hAnsi="Times New Roman" w:cs="Times New Roman"/>
        </w:rPr>
        <w:t xml:space="preserve">. </w:t>
      </w:r>
    </w:p>
    <w:p w:rsidR="00687E54" w:rsidRDefault="00687E54" w:rsidP="00EF264D">
      <w:pPr>
        <w:pStyle w:val="Default"/>
        <w:numPr>
          <w:ilvl w:val="3"/>
          <w:numId w:val="3"/>
        </w:numPr>
        <w:ind w:left="1440"/>
        <w:rPr>
          <w:rFonts w:ascii="Times New Roman" w:hAnsi="Times New Roman" w:cs="Times New Roman"/>
        </w:rPr>
      </w:pPr>
      <w:r w:rsidRPr="00EF264D">
        <w:rPr>
          <w:rFonts w:ascii="Times New Roman" w:hAnsi="Times New Roman" w:cs="Times New Roman"/>
        </w:rPr>
        <w:t xml:space="preserve">If </w:t>
      </w:r>
      <w:r w:rsidR="00110034">
        <w:rPr>
          <w:rFonts w:ascii="Times New Roman" w:hAnsi="Times New Roman" w:cs="Times New Roman"/>
        </w:rPr>
        <w:t xml:space="preserve">simulation </w:t>
      </w:r>
      <w:r w:rsidR="0071516A">
        <w:rPr>
          <w:rFonts w:ascii="Times New Roman" w:hAnsi="Times New Roman" w:cs="Times New Roman"/>
        </w:rPr>
        <w:t>facilitators</w:t>
      </w:r>
      <w:r w:rsidRPr="00EF264D">
        <w:rPr>
          <w:rFonts w:ascii="Times New Roman" w:hAnsi="Times New Roman" w:cs="Times New Roman"/>
        </w:rPr>
        <w:t xml:space="preserve"> note a learner is in obvious or expressed emotional distress due to an event that occurred during the simulation experience, or a past real life experience, </w:t>
      </w:r>
      <w:r w:rsidR="00110034">
        <w:rPr>
          <w:rFonts w:ascii="Times New Roman" w:hAnsi="Times New Roman" w:cs="Times New Roman"/>
        </w:rPr>
        <w:t xml:space="preserve">the simulation </w:t>
      </w:r>
      <w:r w:rsidR="0071516A">
        <w:rPr>
          <w:rFonts w:ascii="Times New Roman" w:hAnsi="Times New Roman" w:cs="Times New Roman"/>
        </w:rPr>
        <w:t>facilitator</w:t>
      </w:r>
      <w:r w:rsidRPr="00EF264D">
        <w:rPr>
          <w:rFonts w:ascii="Times New Roman" w:hAnsi="Times New Roman" w:cs="Times New Roman"/>
        </w:rPr>
        <w:t xml:space="preserve"> will have a</w:t>
      </w:r>
      <w:r w:rsidR="00443D01">
        <w:rPr>
          <w:rFonts w:ascii="Times New Roman" w:hAnsi="Times New Roman" w:cs="Times New Roman"/>
        </w:rPr>
        <w:t xml:space="preserve"> private</w:t>
      </w:r>
      <w:r w:rsidRPr="00EF264D">
        <w:rPr>
          <w:rFonts w:ascii="Times New Roman" w:hAnsi="Times New Roman" w:cs="Times New Roman"/>
        </w:rPr>
        <w:t xml:space="preserve"> discussion with the learner</w:t>
      </w:r>
      <w:r w:rsidR="00110034">
        <w:rPr>
          <w:rFonts w:ascii="Times New Roman" w:hAnsi="Times New Roman" w:cs="Times New Roman"/>
        </w:rPr>
        <w:t xml:space="preserve"> to determine </w:t>
      </w:r>
      <w:r w:rsidR="00443D01">
        <w:rPr>
          <w:rFonts w:ascii="Times New Roman" w:hAnsi="Times New Roman" w:cs="Times New Roman"/>
        </w:rPr>
        <w:t xml:space="preserve">if a </w:t>
      </w:r>
      <w:r w:rsidR="00C0484A">
        <w:rPr>
          <w:rFonts w:ascii="Times New Roman" w:hAnsi="Times New Roman" w:cs="Times New Roman"/>
        </w:rPr>
        <w:t>referral to counseling services</w:t>
      </w:r>
      <w:r w:rsidR="00110034">
        <w:rPr>
          <w:rFonts w:ascii="Times New Roman" w:hAnsi="Times New Roman" w:cs="Times New Roman"/>
        </w:rPr>
        <w:t xml:space="preserve"> is needed</w:t>
      </w:r>
      <w:r w:rsidRPr="00EF264D">
        <w:rPr>
          <w:rFonts w:ascii="Times New Roman" w:hAnsi="Times New Roman" w:cs="Times New Roman"/>
        </w:rPr>
        <w:t xml:space="preserve">.  </w:t>
      </w:r>
    </w:p>
    <w:p w:rsidR="0071516A" w:rsidRPr="00EF264D" w:rsidRDefault="0071516A" w:rsidP="00EF264D">
      <w:pPr>
        <w:pStyle w:val="Default"/>
        <w:numPr>
          <w:ilvl w:val="3"/>
          <w:numId w:val="3"/>
        </w:numPr>
        <w:ind w:left="1440"/>
        <w:rPr>
          <w:rFonts w:ascii="Times New Roman" w:hAnsi="Times New Roman" w:cs="Times New Roman"/>
        </w:rPr>
      </w:pPr>
      <w:r>
        <w:rPr>
          <w:rFonts w:ascii="Times New Roman" w:hAnsi="Times New Roman" w:cs="Times New Roman"/>
        </w:rPr>
        <w:t xml:space="preserve">Learners are advised to use the safe phrase: “I need to step out to tie my shoes” when they feel any anxiety during a scenario that prevents them from achieving the learning objectives in a manner that threatens their own safety or the safety of others. The learner will step out of the scenario room and is advised to seek help for next steps from the nearest CSC staff member. </w:t>
      </w:r>
    </w:p>
    <w:p w:rsidR="00C25A8F" w:rsidRDefault="00C25A8F" w:rsidP="00EF264D">
      <w:pPr>
        <w:pStyle w:val="Default"/>
        <w:numPr>
          <w:ilvl w:val="3"/>
          <w:numId w:val="3"/>
        </w:numPr>
        <w:ind w:left="1440"/>
        <w:rPr>
          <w:rFonts w:ascii="Times New Roman" w:hAnsi="Times New Roman" w:cs="Times New Roman"/>
        </w:rPr>
      </w:pPr>
      <w:r w:rsidRPr="00EF264D">
        <w:rPr>
          <w:rFonts w:ascii="Times New Roman" w:hAnsi="Times New Roman" w:cs="Times New Roman"/>
        </w:rPr>
        <w:t xml:space="preserve">If the emotional distress may lead to an issue in the clinical setting or the well-being of the </w:t>
      </w:r>
      <w:r w:rsidR="00110034">
        <w:rPr>
          <w:rFonts w:ascii="Times New Roman" w:hAnsi="Times New Roman" w:cs="Times New Roman"/>
        </w:rPr>
        <w:t>learner,</w:t>
      </w:r>
      <w:r w:rsidRPr="00EF264D">
        <w:rPr>
          <w:rFonts w:ascii="Times New Roman" w:hAnsi="Times New Roman" w:cs="Times New Roman"/>
        </w:rPr>
        <w:t xml:space="preserve"> the</w:t>
      </w:r>
      <w:r w:rsidR="00110034">
        <w:rPr>
          <w:rFonts w:ascii="Times New Roman" w:hAnsi="Times New Roman" w:cs="Times New Roman"/>
        </w:rPr>
        <w:t xml:space="preserve"> simulation </w:t>
      </w:r>
      <w:r w:rsidR="0071516A">
        <w:rPr>
          <w:rFonts w:ascii="Times New Roman" w:hAnsi="Times New Roman" w:cs="Times New Roman"/>
        </w:rPr>
        <w:t>facilitator</w:t>
      </w:r>
      <w:r w:rsidRPr="00EF264D">
        <w:rPr>
          <w:rFonts w:ascii="Times New Roman" w:hAnsi="Times New Roman" w:cs="Times New Roman"/>
        </w:rPr>
        <w:t xml:space="preserve"> will notify</w:t>
      </w:r>
      <w:r w:rsidR="00110034">
        <w:rPr>
          <w:rFonts w:ascii="Times New Roman" w:hAnsi="Times New Roman" w:cs="Times New Roman"/>
        </w:rPr>
        <w:t xml:space="preserve"> the RU CSC</w:t>
      </w:r>
      <w:r w:rsidRPr="00EF264D">
        <w:rPr>
          <w:rFonts w:ascii="Times New Roman" w:hAnsi="Times New Roman" w:cs="Times New Roman"/>
        </w:rPr>
        <w:t xml:space="preserve"> Director, as well as the appropriate contact at the learner’s primary school</w:t>
      </w:r>
      <w:r w:rsidR="0071516A">
        <w:rPr>
          <w:rFonts w:ascii="Times New Roman" w:hAnsi="Times New Roman" w:cs="Times New Roman"/>
        </w:rPr>
        <w:t xml:space="preserve"> so the student may receive appropriate counseling or coaching as needed.</w:t>
      </w:r>
    </w:p>
    <w:p w:rsidR="00C1251D" w:rsidRDefault="00C1251D" w:rsidP="00C1251D">
      <w:pPr>
        <w:pStyle w:val="Default"/>
        <w:rPr>
          <w:rFonts w:ascii="Times New Roman" w:hAnsi="Times New Roman" w:cs="Times New Roman"/>
        </w:rPr>
      </w:pPr>
    </w:p>
    <w:p w:rsidR="0071516A" w:rsidRPr="00EF264D" w:rsidRDefault="00C1251D" w:rsidP="00C1251D">
      <w:pPr>
        <w:pStyle w:val="Default"/>
        <w:rPr>
          <w:rFonts w:ascii="Times New Roman" w:hAnsi="Times New Roman" w:cs="Times New Roman"/>
        </w:rPr>
      </w:pPr>
      <w:r>
        <w:rPr>
          <w:rFonts w:ascii="Times New Roman" w:hAnsi="Times New Roman" w:cs="Times New Roman"/>
        </w:rPr>
        <w:t xml:space="preserve">Contact: Radford University </w:t>
      </w:r>
      <w:r w:rsidR="0071516A">
        <w:rPr>
          <w:rFonts w:ascii="Times New Roman" w:hAnsi="Times New Roman" w:cs="Times New Roman"/>
        </w:rPr>
        <w:t xml:space="preserve">Student </w:t>
      </w:r>
      <w:r>
        <w:rPr>
          <w:rFonts w:ascii="Times New Roman" w:hAnsi="Times New Roman" w:cs="Times New Roman"/>
        </w:rPr>
        <w:t>C</w:t>
      </w:r>
      <w:r w:rsidR="0071516A">
        <w:rPr>
          <w:rFonts w:ascii="Times New Roman" w:hAnsi="Times New Roman" w:cs="Times New Roman"/>
        </w:rPr>
        <w:t xml:space="preserve">ounseling </w:t>
      </w:r>
      <w:r>
        <w:rPr>
          <w:rFonts w:ascii="Times New Roman" w:hAnsi="Times New Roman" w:cs="Times New Roman"/>
        </w:rPr>
        <w:t>S</w:t>
      </w:r>
      <w:r w:rsidR="0071516A">
        <w:rPr>
          <w:rFonts w:ascii="Times New Roman" w:hAnsi="Times New Roman" w:cs="Times New Roman"/>
        </w:rPr>
        <w:t xml:space="preserve">ervices telephone 540-831-5226. </w:t>
      </w:r>
    </w:p>
    <w:p w:rsidR="00166B7F" w:rsidRPr="00EF264D" w:rsidRDefault="00C1251D" w:rsidP="00C1251D">
      <w:pPr>
        <w:rPr>
          <w:rFonts w:ascii="Times New Roman" w:hAnsi="Times New Roman" w:cs="Times New Roman"/>
          <w:sz w:val="24"/>
          <w:szCs w:val="24"/>
        </w:rPr>
      </w:pPr>
      <w:hyperlink r:id="rId7" w:history="1">
        <w:r w:rsidRPr="001F47AE">
          <w:rPr>
            <w:rStyle w:val="Hyperlink"/>
            <w:rFonts w:ascii="Times New Roman" w:hAnsi="Times New Roman" w:cs="Times New Roman"/>
            <w:sz w:val="24"/>
            <w:szCs w:val="24"/>
          </w:rPr>
          <w:t>https://www.radford.edu/content/student-counseling/home.html</w:t>
        </w:r>
      </w:hyperlink>
      <w:r>
        <w:rPr>
          <w:rFonts w:ascii="Times New Roman" w:hAnsi="Times New Roman" w:cs="Times New Roman"/>
          <w:sz w:val="24"/>
          <w:szCs w:val="24"/>
        </w:rPr>
        <w:t xml:space="preserve"> </w:t>
      </w:r>
    </w:p>
    <w:sectPr w:rsidR="00166B7F" w:rsidRPr="00EF26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139" w:rsidRDefault="00765139" w:rsidP="005704AA">
      <w:pPr>
        <w:spacing w:after="0" w:line="240" w:lineRule="auto"/>
      </w:pPr>
      <w:r>
        <w:separator/>
      </w:r>
    </w:p>
  </w:endnote>
  <w:endnote w:type="continuationSeparator" w:id="0">
    <w:p w:rsidR="00765139" w:rsidRDefault="00765139" w:rsidP="0057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139" w:rsidRDefault="00765139" w:rsidP="005704AA">
      <w:pPr>
        <w:spacing w:after="0" w:line="240" w:lineRule="auto"/>
      </w:pPr>
      <w:r>
        <w:separator/>
      </w:r>
    </w:p>
  </w:footnote>
  <w:footnote w:type="continuationSeparator" w:id="0">
    <w:p w:rsidR="00765139" w:rsidRDefault="00765139" w:rsidP="00570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4AA" w:rsidRDefault="005704AA" w:rsidP="005704AA">
    <w:pPr>
      <w:pStyle w:val="Header"/>
      <w:jc w:val="center"/>
    </w:pPr>
    <w:r>
      <w:rPr>
        <w:noProof/>
      </w:rPr>
      <w:drawing>
        <wp:inline distT="0" distB="0" distL="0" distR="0">
          <wp:extent cx="2381250" cy="3719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nicalSimulationCenter_HorizOnLight_Pr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0545" cy="379643"/>
                  </a:xfrm>
                  <a:prstGeom prst="rect">
                    <a:avLst/>
                  </a:prstGeom>
                </pic:spPr>
              </pic:pic>
            </a:graphicData>
          </a:graphic>
        </wp:inline>
      </w:drawing>
    </w:r>
  </w:p>
  <w:p w:rsidR="005704AA" w:rsidRDefault="00570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91FAA"/>
    <w:multiLevelType w:val="hybridMultilevel"/>
    <w:tmpl w:val="12082CE6"/>
    <w:lvl w:ilvl="0" w:tplc="63DC7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57669"/>
    <w:multiLevelType w:val="hybridMultilevel"/>
    <w:tmpl w:val="3D569AE0"/>
    <w:lvl w:ilvl="0" w:tplc="7E389BB0">
      <w:start w:val="1"/>
      <w:numFmt w:val="upperRoman"/>
      <w:lvlText w:val="%1."/>
      <w:lvlJc w:val="left"/>
      <w:pPr>
        <w:ind w:left="1080" w:hanging="720"/>
      </w:pPr>
      <w:rPr>
        <w:rFonts w:ascii="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C6AFD"/>
    <w:multiLevelType w:val="hybridMultilevel"/>
    <w:tmpl w:val="71E4D510"/>
    <w:lvl w:ilvl="0" w:tplc="62E09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49"/>
    <w:rsid w:val="00110034"/>
    <w:rsid w:val="003A0CA7"/>
    <w:rsid w:val="003B7845"/>
    <w:rsid w:val="003E2738"/>
    <w:rsid w:val="004229D9"/>
    <w:rsid w:val="00443D01"/>
    <w:rsid w:val="004D6221"/>
    <w:rsid w:val="00500A8F"/>
    <w:rsid w:val="005704AA"/>
    <w:rsid w:val="00687E54"/>
    <w:rsid w:val="0071516A"/>
    <w:rsid w:val="00716CAB"/>
    <w:rsid w:val="00765139"/>
    <w:rsid w:val="009A6173"/>
    <w:rsid w:val="00A42FD9"/>
    <w:rsid w:val="00C0484A"/>
    <w:rsid w:val="00C1251D"/>
    <w:rsid w:val="00C25A8F"/>
    <w:rsid w:val="00EF264D"/>
    <w:rsid w:val="00FE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77EDA5"/>
  <w15:docId w15:val="{93494769-F0F3-46E2-8809-F572A66A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3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E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4AA"/>
  </w:style>
  <w:style w:type="paragraph" w:styleId="Footer">
    <w:name w:val="footer"/>
    <w:basedOn w:val="Normal"/>
    <w:link w:val="FooterChar"/>
    <w:uiPriority w:val="99"/>
    <w:unhideWhenUsed/>
    <w:rsid w:val="00570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4AA"/>
  </w:style>
  <w:style w:type="paragraph" w:styleId="BalloonText">
    <w:name w:val="Balloon Text"/>
    <w:basedOn w:val="Normal"/>
    <w:link w:val="BalloonTextChar"/>
    <w:uiPriority w:val="99"/>
    <w:semiHidden/>
    <w:unhideWhenUsed/>
    <w:rsid w:val="004D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221"/>
    <w:rPr>
      <w:rFonts w:ascii="Tahoma" w:hAnsi="Tahoma" w:cs="Tahoma"/>
      <w:sz w:val="16"/>
      <w:szCs w:val="16"/>
    </w:rPr>
  </w:style>
  <w:style w:type="character" w:styleId="Hyperlink">
    <w:name w:val="Hyperlink"/>
    <w:basedOn w:val="DefaultParagraphFont"/>
    <w:uiPriority w:val="99"/>
    <w:unhideWhenUsed/>
    <w:rsid w:val="00C1251D"/>
    <w:rPr>
      <w:color w:val="0563C1" w:themeColor="hyperlink"/>
      <w:u w:val="single"/>
    </w:rPr>
  </w:style>
  <w:style w:type="character" w:styleId="UnresolvedMention">
    <w:name w:val="Unresolved Mention"/>
    <w:basedOn w:val="DefaultParagraphFont"/>
    <w:uiPriority w:val="99"/>
    <w:semiHidden/>
    <w:unhideWhenUsed/>
    <w:rsid w:val="00C12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dford.edu/content/student-counseling/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Nicely, Devon</dc:creator>
  <cp:keywords/>
  <dc:description/>
  <cp:lastModifiedBy>Keller, Christina</cp:lastModifiedBy>
  <cp:revision>2</cp:revision>
  <dcterms:created xsi:type="dcterms:W3CDTF">2023-03-09T21:07:00Z</dcterms:created>
  <dcterms:modified xsi:type="dcterms:W3CDTF">2023-03-09T21:07:00Z</dcterms:modified>
</cp:coreProperties>
</file>